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8EF2C" w14:textId="77777777" w:rsidR="005C425B" w:rsidRPr="00B869F5" w:rsidRDefault="005C425B" w:rsidP="005C425B">
      <w:pPr>
        <w:rPr>
          <w:smallCaps/>
        </w:rPr>
      </w:pPr>
      <w:r w:rsidRPr="00B869F5">
        <w:rPr>
          <w:smallCaps/>
        </w:rPr>
        <w:t xml:space="preserve">Seminar für Ausbildung und Fortbildung der Lehrkräfte Freiburg </w:t>
      </w:r>
      <w:r w:rsidR="008C4D5F">
        <w:rPr>
          <w:smallCaps/>
        </w:rPr>
        <w:t xml:space="preserve">(Abt. </w:t>
      </w:r>
      <w:proofErr w:type="spellStart"/>
      <w:r w:rsidR="008C4D5F">
        <w:rPr>
          <w:smallCaps/>
        </w:rPr>
        <w:t>SoP</w:t>
      </w:r>
      <w:proofErr w:type="spellEnd"/>
      <w:r w:rsidR="008C4D5F">
        <w:rPr>
          <w:smallCaps/>
        </w:rPr>
        <w:t>)</w:t>
      </w:r>
    </w:p>
    <w:p w14:paraId="030C4BA5" w14:textId="6C0846D1" w:rsidR="008C4D5F" w:rsidRPr="008C4D5F" w:rsidRDefault="008C4D5F" w:rsidP="008C4D5F">
      <w:pPr>
        <w:pStyle w:val="berschrift2"/>
        <w:spacing w:before="240" w:after="240" w:line="240" w:lineRule="auto"/>
        <w:jc w:val="left"/>
        <w:rPr>
          <w:rFonts w:asciiTheme="minorHAnsi" w:hAnsiTheme="minorHAnsi"/>
          <w:color w:val="0070C0"/>
          <w:sz w:val="24"/>
        </w:rPr>
      </w:pPr>
      <w:r w:rsidRPr="008C4D5F">
        <w:rPr>
          <w:rFonts w:asciiTheme="minorHAnsi" w:hAnsiTheme="minorHAnsi"/>
          <w:color w:val="0070C0"/>
          <w:sz w:val="24"/>
        </w:rPr>
        <w:t>Antrag auf Anerkennung einer erheblichen Zeitersparnis bei einer PKW-Benutzung bei</w:t>
      </w:r>
      <w:r w:rsidRPr="008C4D5F">
        <w:rPr>
          <w:rFonts w:asciiTheme="minorHAnsi" w:hAnsiTheme="minorHAnsi"/>
          <w:color w:val="0070C0"/>
          <w:sz w:val="24"/>
        </w:rPr>
        <w:br/>
        <w:t xml:space="preserve">Fahrten von der </w:t>
      </w:r>
      <w:r w:rsidR="00F96C5B">
        <w:rPr>
          <w:rFonts w:asciiTheme="minorHAnsi" w:hAnsiTheme="minorHAnsi"/>
          <w:color w:val="0070C0"/>
          <w:sz w:val="24"/>
        </w:rPr>
        <w:t>S</w:t>
      </w:r>
      <w:r w:rsidRPr="008C4D5F">
        <w:rPr>
          <w:rFonts w:asciiTheme="minorHAnsi" w:hAnsiTheme="minorHAnsi"/>
          <w:color w:val="0070C0"/>
          <w:sz w:val="24"/>
        </w:rPr>
        <w:t xml:space="preserve">chule zum Seminar bzw. vom Seminar zur </w:t>
      </w:r>
      <w:r w:rsidR="00F96C5B">
        <w:rPr>
          <w:rFonts w:asciiTheme="minorHAnsi" w:hAnsiTheme="minorHAnsi"/>
          <w:color w:val="0070C0"/>
          <w:sz w:val="24"/>
        </w:rPr>
        <w:t>S</w:t>
      </w:r>
      <w:r w:rsidRPr="008C4D5F">
        <w:rPr>
          <w:rFonts w:asciiTheme="minorHAnsi" w:hAnsiTheme="minorHAnsi"/>
          <w:color w:val="0070C0"/>
          <w:sz w:val="24"/>
        </w:rPr>
        <w:t xml:space="preserve">chule </w:t>
      </w:r>
    </w:p>
    <w:p w14:paraId="09BEB88F" w14:textId="77777777" w:rsidR="008C4D5F" w:rsidRDefault="008C4D5F" w:rsidP="008C4D5F">
      <w:pPr>
        <w:jc w:val="both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 xml:space="preserve">Fahrten zu Seminarveranstaltungen werden im Regelfall mit 0,30 €/km erstattet. Nur wenn ein erhebliches dienstliches Interesse vorliegt, wird nach dem Landesreisekostengesetz der erhöhte km-Satz von 0,35 €/km erstattet. </w:t>
      </w:r>
    </w:p>
    <w:p w14:paraId="74BB0197" w14:textId="77777777" w:rsidR="008C4D5F" w:rsidRDefault="008C4D5F" w:rsidP="008C4D5F">
      <w:pPr>
        <w:spacing w:before="120"/>
        <w:jc w:val="both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 xml:space="preserve">Ein erhebliches dienstliches Interesse für die PKW-Nutzung liegt vor, </w:t>
      </w:r>
    </w:p>
    <w:p w14:paraId="4539052B" w14:textId="77777777" w:rsidR="008C4D5F" w:rsidRDefault="008C4D5F" w:rsidP="008C4D5F">
      <w:pPr>
        <w:pStyle w:val="Listenabsatz"/>
        <w:numPr>
          <w:ilvl w:val="0"/>
          <w:numId w:val="6"/>
        </w:numPr>
        <w:spacing w:before="120"/>
        <w:jc w:val="both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 xml:space="preserve">wenn Sie Fahrgemeinschaften bilden (wird auf dem Abrechnungsformular angegeben), </w:t>
      </w:r>
    </w:p>
    <w:p w14:paraId="37880EF9" w14:textId="77777777" w:rsidR="008C4D5F" w:rsidRDefault="008C4D5F" w:rsidP="008C4D5F">
      <w:pPr>
        <w:pStyle w:val="Listenabsatz"/>
        <w:numPr>
          <w:ilvl w:val="0"/>
          <w:numId w:val="6"/>
        </w:numPr>
        <w:spacing w:before="120"/>
        <w:jc w:val="both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wenn eine Schwerbehinderung (</w:t>
      </w:r>
      <w:proofErr w:type="spellStart"/>
      <w:r>
        <w:rPr>
          <w:rFonts w:asciiTheme="minorHAnsi" w:hAnsiTheme="minorHAnsi"/>
          <w:bCs/>
          <w:sz w:val="20"/>
        </w:rPr>
        <w:t>GdB</w:t>
      </w:r>
      <w:proofErr w:type="spellEnd"/>
      <w:r>
        <w:rPr>
          <w:rFonts w:asciiTheme="minorHAnsi" w:hAnsiTheme="minorHAnsi"/>
          <w:bCs/>
          <w:sz w:val="20"/>
        </w:rPr>
        <w:t xml:space="preserve"> mindestens 50) vorliegt oder </w:t>
      </w:r>
    </w:p>
    <w:p w14:paraId="79B343D1" w14:textId="47215CF4" w:rsidR="008C4D5F" w:rsidRPr="00372B66" w:rsidRDefault="008C4D5F" w:rsidP="008C4D5F">
      <w:pPr>
        <w:pStyle w:val="Listenabsatz"/>
        <w:numPr>
          <w:ilvl w:val="0"/>
          <w:numId w:val="6"/>
        </w:numPr>
        <w:spacing w:before="120"/>
        <w:jc w:val="both"/>
        <w:rPr>
          <w:rFonts w:asciiTheme="minorHAnsi" w:hAnsiTheme="minorHAnsi"/>
          <w:bCs/>
          <w:sz w:val="20"/>
        </w:rPr>
      </w:pPr>
      <w:r w:rsidRPr="00372B66">
        <w:rPr>
          <w:rFonts w:asciiTheme="minorHAnsi" w:hAnsiTheme="minorHAnsi"/>
          <w:bCs/>
          <w:sz w:val="20"/>
        </w:rPr>
        <w:t xml:space="preserve">wenn Sie von Ihrer </w:t>
      </w:r>
      <w:r w:rsidR="00F96C5B">
        <w:rPr>
          <w:rFonts w:asciiTheme="minorHAnsi" w:hAnsiTheme="minorHAnsi"/>
          <w:bCs/>
          <w:sz w:val="20"/>
        </w:rPr>
        <w:t>S</w:t>
      </w:r>
      <w:r w:rsidRPr="00372B66">
        <w:rPr>
          <w:rFonts w:asciiTheme="minorHAnsi" w:hAnsiTheme="minorHAnsi"/>
          <w:bCs/>
          <w:sz w:val="20"/>
        </w:rPr>
        <w:t xml:space="preserve">chule zum Seminar oder umgekehrt vom Seminar zur </w:t>
      </w:r>
      <w:r w:rsidR="00F96C5B">
        <w:rPr>
          <w:rFonts w:asciiTheme="minorHAnsi" w:hAnsiTheme="minorHAnsi"/>
          <w:bCs/>
          <w:sz w:val="20"/>
        </w:rPr>
        <w:t>S</w:t>
      </w:r>
      <w:r w:rsidRPr="00372B66">
        <w:rPr>
          <w:rFonts w:asciiTheme="minorHAnsi" w:hAnsiTheme="minorHAnsi"/>
          <w:bCs/>
          <w:sz w:val="20"/>
        </w:rPr>
        <w:t>chule fahren und in beiden Fällen nur durch die</w:t>
      </w:r>
      <w:r>
        <w:rPr>
          <w:rFonts w:asciiTheme="minorHAnsi" w:hAnsiTheme="minorHAnsi"/>
          <w:bCs/>
          <w:sz w:val="20"/>
        </w:rPr>
        <w:t xml:space="preserve"> Zeitersparnis bei einer</w:t>
      </w:r>
      <w:r w:rsidRPr="00372B66">
        <w:rPr>
          <w:rFonts w:asciiTheme="minorHAnsi" w:hAnsiTheme="minorHAnsi"/>
          <w:bCs/>
          <w:sz w:val="20"/>
        </w:rPr>
        <w:t xml:space="preserve"> PKW-Nutzung Dienstgeschäfte (Unterricht, Besprechungen o. ä.) an </w:t>
      </w:r>
      <w:r>
        <w:rPr>
          <w:rFonts w:asciiTheme="minorHAnsi" w:hAnsiTheme="minorHAnsi"/>
          <w:bCs/>
          <w:sz w:val="20"/>
        </w:rPr>
        <w:t>Ihrer</w:t>
      </w:r>
      <w:r w:rsidRPr="00372B66">
        <w:rPr>
          <w:rFonts w:asciiTheme="minorHAnsi" w:hAnsiTheme="minorHAnsi"/>
          <w:bCs/>
          <w:sz w:val="20"/>
        </w:rPr>
        <w:t xml:space="preserve"> </w:t>
      </w:r>
      <w:r w:rsidR="00F96C5B">
        <w:rPr>
          <w:rFonts w:asciiTheme="minorHAnsi" w:hAnsiTheme="minorHAnsi"/>
          <w:bCs/>
          <w:sz w:val="20"/>
        </w:rPr>
        <w:t>S</w:t>
      </w:r>
      <w:r w:rsidRPr="00372B66">
        <w:rPr>
          <w:rFonts w:asciiTheme="minorHAnsi" w:hAnsiTheme="minorHAnsi"/>
          <w:bCs/>
          <w:sz w:val="20"/>
        </w:rPr>
        <w:t xml:space="preserve">chule durchführen können. </w:t>
      </w:r>
    </w:p>
    <w:p w14:paraId="6D3D8F33" w14:textId="77777777" w:rsidR="008C4D5F" w:rsidRPr="00A9200F" w:rsidRDefault="008C4D5F" w:rsidP="008C4D5F">
      <w:pPr>
        <w:spacing w:before="120"/>
        <w:jc w:val="both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 xml:space="preserve">Für den dritten Fall müssen Sie vorab einmalig mit diesem Formular die Zeitersparnis nachvollziehbar und übersichtlich belegen, z. B. mit beigefügten Screenshots von </w:t>
      </w:r>
      <w:proofErr w:type="spellStart"/>
      <w:r>
        <w:rPr>
          <w:rFonts w:asciiTheme="minorHAnsi" w:hAnsiTheme="minorHAnsi"/>
          <w:bCs/>
          <w:sz w:val="20"/>
        </w:rPr>
        <w:t>google</w:t>
      </w:r>
      <w:proofErr w:type="spellEnd"/>
      <w:r>
        <w:rPr>
          <w:rFonts w:asciiTheme="minorHAnsi" w:hAnsiTheme="minorHAnsi"/>
          <w:bCs/>
          <w:sz w:val="20"/>
        </w:rPr>
        <w:t xml:space="preserve"> </w:t>
      </w:r>
      <w:proofErr w:type="spellStart"/>
      <w:r>
        <w:rPr>
          <w:rFonts w:asciiTheme="minorHAnsi" w:hAnsiTheme="minorHAnsi"/>
          <w:bCs/>
          <w:sz w:val="20"/>
        </w:rPr>
        <w:t>maps</w:t>
      </w:r>
      <w:proofErr w:type="spellEnd"/>
      <w:r w:rsidRPr="00A9200F">
        <w:rPr>
          <w:rFonts w:asciiTheme="minorHAnsi" w:hAnsiTheme="minorHAnsi"/>
          <w:bCs/>
          <w:sz w:val="20"/>
        </w:rPr>
        <w:t>.</w:t>
      </w:r>
    </w:p>
    <w:p w14:paraId="6DAB957B" w14:textId="77777777" w:rsidR="005C425B" w:rsidRPr="00C413C2" w:rsidRDefault="005C425B" w:rsidP="005C425B"/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84"/>
        <w:gridCol w:w="6552"/>
      </w:tblGrid>
      <w:tr w:rsidR="008C4D5F" w:rsidRPr="000B1329" w14:paraId="678A2DEE" w14:textId="77777777" w:rsidTr="008C4D5F">
        <w:trPr>
          <w:trHeight w:val="284"/>
        </w:trPr>
        <w:tc>
          <w:tcPr>
            <w:tcW w:w="3884" w:type="dxa"/>
            <w:shd w:val="clear" w:color="auto" w:fill="F2F2F2" w:themeFill="background1" w:themeFillShade="F2"/>
            <w:vAlign w:val="center"/>
          </w:tcPr>
          <w:p w14:paraId="6A92768F" w14:textId="77777777" w:rsidR="008C4D5F" w:rsidRPr="000B1329" w:rsidRDefault="008C4D5F" w:rsidP="008C4D5F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0B1329">
              <w:rPr>
                <w:rFonts w:asciiTheme="minorHAnsi" w:hAnsiTheme="minorHAnsi"/>
                <w:bCs/>
                <w:sz w:val="20"/>
                <w:szCs w:val="20"/>
              </w:rPr>
              <w:t>Name des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/der Antrag</w:t>
            </w:r>
            <w:r w:rsidRPr="000B1329">
              <w:rPr>
                <w:rFonts w:asciiTheme="minorHAnsi" w:hAnsiTheme="minorHAnsi"/>
                <w:bCs/>
                <w:sz w:val="20"/>
                <w:szCs w:val="20"/>
              </w:rPr>
              <w:t>stellers/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-in</w:t>
            </w:r>
          </w:p>
        </w:tc>
        <w:tc>
          <w:tcPr>
            <w:tcW w:w="6552" w:type="dxa"/>
            <w:vAlign w:val="center"/>
          </w:tcPr>
          <w:p w14:paraId="0FDB34ED" w14:textId="77777777" w:rsidR="008C4D5F" w:rsidRPr="000B1329" w:rsidRDefault="008C4D5F" w:rsidP="008C4D5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8C4D5F" w:rsidRPr="000B1329" w14:paraId="079C5F27" w14:textId="77777777" w:rsidTr="008C4D5F">
        <w:trPr>
          <w:trHeight w:val="284"/>
        </w:trPr>
        <w:tc>
          <w:tcPr>
            <w:tcW w:w="3884" w:type="dxa"/>
            <w:shd w:val="clear" w:color="auto" w:fill="F2F2F2" w:themeFill="background1" w:themeFillShade="F2"/>
            <w:vAlign w:val="center"/>
          </w:tcPr>
          <w:p w14:paraId="3B10E864" w14:textId="635FB8A6" w:rsidR="008C4D5F" w:rsidRPr="000B1329" w:rsidRDefault="008C4D5F" w:rsidP="008C4D5F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Name der </w:t>
            </w:r>
            <w:r w:rsidR="00F96C5B">
              <w:rPr>
                <w:rFonts w:asciiTheme="minorHAnsi" w:hAnsiTheme="minorHAnsi"/>
                <w:bCs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chule</w:t>
            </w:r>
          </w:p>
        </w:tc>
        <w:tc>
          <w:tcPr>
            <w:tcW w:w="6552" w:type="dxa"/>
            <w:vAlign w:val="center"/>
          </w:tcPr>
          <w:p w14:paraId="12B01182" w14:textId="77777777" w:rsidR="008C4D5F" w:rsidRPr="000B1329" w:rsidRDefault="008C4D5F" w:rsidP="008C4D5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8C4D5F" w:rsidRPr="000B1329" w14:paraId="40F20F71" w14:textId="77777777" w:rsidTr="008C4D5F">
        <w:trPr>
          <w:trHeight w:val="284"/>
        </w:trPr>
        <w:tc>
          <w:tcPr>
            <w:tcW w:w="3884" w:type="dxa"/>
            <w:shd w:val="clear" w:color="auto" w:fill="F2F2F2" w:themeFill="background1" w:themeFillShade="F2"/>
            <w:vAlign w:val="center"/>
          </w:tcPr>
          <w:p w14:paraId="14FB141E" w14:textId="77341074" w:rsidR="008C4D5F" w:rsidRDefault="008C4D5F" w:rsidP="008C4D5F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Anschrift der </w:t>
            </w:r>
            <w:r w:rsidR="00F96C5B">
              <w:rPr>
                <w:rFonts w:asciiTheme="minorHAnsi" w:hAnsiTheme="minorHAnsi"/>
                <w:bCs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chule</w:t>
            </w:r>
          </w:p>
        </w:tc>
        <w:tc>
          <w:tcPr>
            <w:tcW w:w="6552" w:type="dxa"/>
            <w:vAlign w:val="center"/>
          </w:tcPr>
          <w:p w14:paraId="7F3F782B" w14:textId="77777777" w:rsidR="008C4D5F" w:rsidRPr="000B1329" w:rsidRDefault="008C4D5F" w:rsidP="008C4D5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8C4D5F" w:rsidRPr="000B1329" w14:paraId="036597B7" w14:textId="77777777" w:rsidTr="008C4D5F">
        <w:trPr>
          <w:trHeight w:val="284"/>
        </w:trPr>
        <w:tc>
          <w:tcPr>
            <w:tcW w:w="3884" w:type="dxa"/>
            <w:shd w:val="clear" w:color="auto" w:fill="F2F2F2" w:themeFill="background1" w:themeFillShade="F2"/>
            <w:vAlign w:val="center"/>
          </w:tcPr>
          <w:p w14:paraId="21474BC7" w14:textId="77777777" w:rsidR="008C4D5F" w:rsidRPr="000B1329" w:rsidRDefault="008C4D5F" w:rsidP="008C4D5F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Kurs (z. B. K22)</w:t>
            </w:r>
          </w:p>
        </w:tc>
        <w:tc>
          <w:tcPr>
            <w:tcW w:w="6552" w:type="dxa"/>
            <w:vAlign w:val="center"/>
          </w:tcPr>
          <w:p w14:paraId="4732D015" w14:textId="77777777" w:rsidR="008C4D5F" w:rsidRPr="000B1329" w:rsidRDefault="008C4D5F" w:rsidP="008C4D5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14:paraId="6B79F20A" w14:textId="77777777" w:rsidR="005C425B" w:rsidRPr="00C413C2" w:rsidRDefault="005C425B" w:rsidP="005C425B">
      <w:pPr>
        <w:rPr>
          <w:sz w:val="10"/>
          <w:szCs w:val="10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84"/>
        <w:gridCol w:w="6552"/>
      </w:tblGrid>
      <w:tr w:rsidR="008C4D5F" w:rsidRPr="000B1329" w14:paraId="07172221" w14:textId="77777777" w:rsidTr="005B2C61">
        <w:trPr>
          <w:trHeight w:val="284"/>
        </w:trPr>
        <w:tc>
          <w:tcPr>
            <w:tcW w:w="3884" w:type="dxa"/>
            <w:shd w:val="clear" w:color="auto" w:fill="F2F2F2" w:themeFill="background1" w:themeFillShade="F2"/>
            <w:vAlign w:val="center"/>
          </w:tcPr>
          <w:p w14:paraId="40474A11" w14:textId="77777777" w:rsidR="008C4D5F" w:rsidRDefault="008C4D5F" w:rsidP="008C4D5F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Einfache Fahrzeit Ausbildungsschule-Seminar mit öffentlichen Verkehrsmitteln (bitte Belege anfügen)</w:t>
            </w:r>
          </w:p>
        </w:tc>
        <w:tc>
          <w:tcPr>
            <w:tcW w:w="6552" w:type="dxa"/>
            <w:vAlign w:val="center"/>
          </w:tcPr>
          <w:p w14:paraId="09F13F54" w14:textId="77777777" w:rsidR="008C4D5F" w:rsidRPr="000B1329" w:rsidRDefault="008C4D5F" w:rsidP="008C4D5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8C4D5F" w:rsidRPr="000B1329" w14:paraId="33E81F29" w14:textId="77777777" w:rsidTr="005B2C61">
        <w:trPr>
          <w:trHeight w:val="284"/>
        </w:trPr>
        <w:tc>
          <w:tcPr>
            <w:tcW w:w="3884" w:type="dxa"/>
            <w:shd w:val="clear" w:color="auto" w:fill="F2F2F2" w:themeFill="background1" w:themeFillShade="F2"/>
            <w:vAlign w:val="center"/>
          </w:tcPr>
          <w:p w14:paraId="1D8510B3" w14:textId="2B355BBE" w:rsidR="008C4D5F" w:rsidRPr="00B44E0E" w:rsidRDefault="008C4D5F" w:rsidP="008C4D5F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Einfache Fahrzeit </w:t>
            </w:r>
            <w:r w:rsidR="00F96C5B">
              <w:rPr>
                <w:rFonts w:asciiTheme="minorHAnsi" w:hAnsiTheme="minorHAnsi"/>
                <w:bCs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chule-Seminar mit dem PKW (bitte Belege, z. B. Screenshots von </w:t>
            </w:r>
            <w:proofErr w:type="spellStart"/>
            <w:r>
              <w:rPr>
                <w:rFonts w:asciiTheme="minorHAnsi" w:hAnsiTheme="minorHAnsi"/>
                <w:bCs/>
                <w:sz w:val="20"/>
                <w:szCs w:val="20"/>
              </w:rPr>
              <w:t>google-maps</w:t>
            </w:r>
            <w:proofErr w:type="spellEnd"/>
            <w:r>
              <w:rPr>
                <w:rFonts w:asciiTheme="minorHAnsi" w:hAnsiTheme="minorHAnsi"/>
                <w:bCs/>
                <w:sz w:val="20"/>
                <w:szCs w:val="20"/>
              </w:rPr>
              <w:t>, anfügen)</w:t>
            </w:r>
          </w:p>
        </w:tc>
        <w:tc>
          <w:tcPr>
            <w:tcW w:w="6552" w:type="dxa"/>
            <w:vAlign w:val="center"/>
          </w:tcPr>
          <w:p w14:paraId="14DE6C29" w14:textId="77777777" w:rsidR="008C4D5F" w:rsidRPr="000B1329" w:rsidRDefault="008C4D5F" w:rsidP="008C4D5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C425B" w:rsidRPr="000B1329" w14:paraId="42D9F6BB" w14:textId="77777777" w:rsidTr="005B2C61">
        <w:trPr>
          <w:trHeight w:val="284"/>
        </w:trPr>
        <w:tc>
          <w:tcPr>
            <w:tcW w:w="3884" w:type="dxa"/>
            <w:shd w:val="clear" w:color="auto" w:fill="F2F2F2" w:themeFill="background1" w:themeFillShade="F2"/>
            <w:vAlign w:val="center"/>
          </w:tcPr>
          <w:p w14:paraId="6B003F8F" w14:textId="77777777" w:rsidR="005C425B" w:rsidRPr="000B1329" w:rsidRDefault="005C425B" w:rsidP="00C51757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B44E0E">
              <w:rPr>
                <w:rFonts w:asciiTheme="minorHAnsi" w:hAnsiTheme="minorHAnsi"/>
                <w:bCs/>
                <w:sz w:val="20"/>
                <w:szCs w:val="20"/>
              </w:rPr>
              <w:t>Differenz der Fahrzeit zwischen Benutzung des privaten PKW und öffentlichen Verkehrsmitteln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52" w:type="dxa"/>
            <w:vAlign w:val="center"/>
          </w:tcPr>
          <w:p w14:paraId="03933EB9" w14:textId="77777777" w:rsidR="005C425B" w:rsidRPr="000B1329" w:rsidRDefault="005C425B" w:rsidP="00C5175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14:paraId="3EDB2E43" w14:textId="77777777" w:rsidR="005C425B" w:rsidRPr="00C413C2" w:rsidRDefault="005C425B" w:rsidP="005C425B">
      <w:pPr>
        <w:rPr>
          <w:sz w:val="10"/>
          <w:szCs w:val="10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7"/>
        <w:gridCol w:w="6559"/>
      </w:tblGrid>
      <w:tr w:rsidR="005C425B" w:rsidRPr="000B1329" w14:paraId="603546A5" w14:textId="77777777" w:rsidTr="00B62DD8">
        <w:trPr>
          <w:trHeight w:val="794"/>
        </w:trPr>
        <w:tc>
          <w:tcPr>
            <w:tcW w:w="3877" w:type="dxa"/>
            <w:vAlign w:val="center"/>
          </w:tcPr>
          <w:p w14:paraId="798AA15E" w14:textId="77777777" w:rsidR="005C425B" w:rsidRPr="000B1329" w:rsidRDefault="005C425B" w:rsidP="00C51757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6559" w:type="dxa"/>
          </w:tcPr>
          <w:p w14:paraId="565D9BF7" w14:textId="77777777" w:rsidR="005C425B" w:rsidRPr="000B1329" w:rsidRDefault="005C425B" w:rsidP="00C5175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C425B" w:rsidRPr="000B1329" w14:paraId="521C3117" w14:textId="77777777" w:rsidTr="00B62DD8">
        <w:trPr>
          <w:trHeight w:val="284"/>
        </w:trPr>
        <w:tc>
          <w:tcPr>
            <w:tcW w:w="3877" w:type="dxa"/>
            <w:shd w:val="clear" w:color="auto" w:fill="F2F2F2" w:themeFill="background1" w:themeFillShade="F2"/>
            <w:vAlign w:val="center"/>
          </w:tcPr>
          <w:p w14:paraId="76E401B4" w14:textId="77777777" w:rsidR="005C425B" w:rsidRPr="000B1329" w:rsidRDefault="005C425B" w:rsidP="00C51757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0B1329">
              <w:rPr>
                <w:rFonts w:asciiTheme="minorHAnsi" w:hAnsiTheme="minorHAnsi"/>
                <w:bCs/>
                <w:sz w:val="20"/>
                <w:szCs w:val="20"/>
              </w:rPr>
              <w:t>Datum</w:t>
            </w:r>
          </w:p>
        </w:tc>
        <w:tc>
          <w:tcPr>
            <w:tcW w:w="6559" w:type="dxa"/>
            <w:shd w:val="clear" w:color="auto" w:fill="F2F2F2" w:themeFill="background1" w:themeFillShade="F2"/>
            <w:vAlign w:val="center"/>
          </w:tcPr>
          <w:p w14:paraId="24224776" w14:textId="77777777" w:rsidR="005C425B" w:rsidRPr="000B1329" w:rsidRDefault="00D27F5F" w:rsidP="00C5175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Unterschrift des Antragstellers bzw. der Antragstellerin</w:t>
            </w:r>
          </w:p>
        </w:tc>
      </w:tr>
    </w:tbl>
    <w:p w14:paraId="1E94142D" w14:textId="21D1C433" w:rsidR="00B62DD8" w:rsidRPr="00B62DD8" w:rsidRDefault="00B62DD8" w:rsidP="00B62DD8">
      <w:pPr>
        <w:spacing w:before="240" w:after="240"/>
        <w:rPr>
          <w:rFonts w:ascii="Calibri" w:hAnsi="Calibri"/>
          <w:sz w:val="22"/>
        </w:rPr>
      </w:pPr>
      <w:r w:rsidRPr="00B62DD8">
        <w:rPr>
          <w:rFonts w:ascii="Calibri" w:hAnsi="Calibri"/>
          <w:b/>
          <w:sz w:val="22"/>
        </w:rPr>
        <w:t xml:space="preserve">Bitte reichen Sie den Antrag ausgefüllt, unterschrieben und als </w:t>
      </w:r>
      <w:proofErr w:type="spellStart"/>
      <w:r w:rsidRPr="00B62DD8">
        <w:rPr>
          <w:rFonts w:ascii="Calibri" w:hAnsi="Calibri"/>
          <w:b/>
          <w:sz w:val="22"/>
        </w:rPr>
        <w:t>pdf</w:t>
      </w:r>
      <w:proofErr w:type="spellEnd"/>
      <w:r w:rsidRPr="00B62DD8">
        <w:rPr>
          <w:rFonts w:ascii="Calibri" w:hAnsi="Calibri"/>
          <w:b/>
          <w:sz w:val="22"/>
        </w:rPr>
        <w:t>-Datei eingescannt mit allen notwendigen Belegen per E</w:t>
      </w:r>
      <w:r w:rsidR="00D27F5F">
        <w:rPr>
          <w:rFonts w:ascii="Calibri" w:hAnsi="Calibri"/>
          <w:b/>
          <w:sz w:val="22"/>
        </w:rPr>
        <w:t>-M</w:t>
      </w:r>
      <w:r w:rsidRPr="00B62DD8">
        <w:rPr>
          <w:rFonts w:ascii="Calibri" w:hAnsi="Calibri"/>
          <w:b/>
          <w:sz w:val="22"/>
        </w:rPr>
        <w:t xml:space="preserve">ail bei Frau </w:t>
      </w:r>
      <w:r w:rsidR="00023263">
        <w:rPr>
          <w:rFonts w:ascii="Calibri" w:hAnsi="Calibri"/>
          <w:b/>
          <w:sz w:val="20"/>
        </w:rPr>
        <w:t>Mazur</w:t>
      </w:r>
      <w:r w:rsidR="00023263" w:rsidRPr="002D68D5">
        <w:rPr>
          <w:rFonts w:ascii="Calibri" w:hAnsi="Calibri"/>
          <w:b/>
          <w:sz w:val="20"/>
        </w:rPr>
        <w:t xml:space="preserve"> </w:t>
      </w:r>
      <w:hyperlink r:id="rId7" w:history="1">
        <w:r w:rsidR="00023263" w:rsidRPr="00163252">
          <w:rPr>
            <w:rStyle w:val="Hyperlink"/>
            <w:rFonts w:ascii="Calibri" w:hAnsi="Calibri"/>
            <w:b/>
            <w:sz w:val="20"/>
          </w:rPr>
          <w:t>Karen.Mazur@Seminar-GYMSOP-FR.KV.BWL.DE</w:t>
        </w:r>
      </w:hyperlink>
      <w:r w:rsidRPr="00B62DD8">
        <w:rPr>
          <w:rFonts w:ascii="Calibri" w:hAnsi="Calibri"/>
          <w:b/>
          <w:sz w:val="22"/>
        </w:rPr>
        <w:t xml:space="preserve"> ein.</w:t>
      </w: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36"/>
      </w:tblGrid>
      <w:tr w:rsidR="008C4D5F" w:rsidRPr="000B1329" w14:paraId="6087A0CB" w14:textId="77777777" w:rsidTr="00B62DD8">
        <w:tc>
          <w:tcPr>
            <w:tcW w:w="10436" w:type="dxa"/>
            <w:shd w:val="clear" w:color="auto" w:fill="D9D9D9" w:themeFill="background1" w:themeFillShade="D9"/>
            <w:vAlign w:val="center"/>
          </w:tcPr>
          <w:p w14:paraId="31D6CD80" w14:textId="77777777" w:rsidR="008C4D5F" w:rsidRPr="00752608" w:rsidRDefault="008C4D5F" w:rsidP="008C4D5F">
            <w:pPr>
              <w:spacing w:line="360" w:lineRule="atLeas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52608">
              <w:rPr>
                <w:rFonts w:asciiTheme="minorHAnsi" w:hAnsiTheme="minorHAnsi"/>
                <w:b/>
                <w:bCs/>
                <w:sz w:val="20"/>
                <w:szCs w:val="20"/>
              </w:rPr>
              <w:t>Wird vom Seminar ausgefüllt:</w:t>
            </w:r>
          </w:p>
          <w:p w14:paraId="18968876" w14:textId="77777777" w:rsidR="008C4D5F" w:rsidRDefault="008C4D5F" w:rsidP="008C4D5F">
            <w:pPr>
              <w:tabs>
                <w:tab w:val="left" w:pos="567"/>
                <w:tab w:val="left" w:pos="4500"/>
                <w:tab w:val="left" w:pos="5040"/>
              </w:tabs>
              <w:spacing w:line="360" w:lineRule="atLeas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Zeitersparnis von mind. 30 Minuten </w:t>
            </w:r>
            <w:r>
              <w:rPr>
                <w:rFonts w:asciiTheme="minorHAnsi" w:hAnsiTheme="minorHAnsi"/>
                <w:bCs/>
              </w:rPr>
              <w:tab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Zeitersparnis von 50 %</w:t>
            </w:r>
          </w:p>
          <w:p w14:paraId="61FDCBFD" w14:textId="77777777" w:rsidR="008C4D5F" w:rsidRPr="00D30F85" w:rsidRDefault="008C4D5F" w:rsidP="008C4D5F">
            <w:pPr>
              <w:tabs>
                <w:tab w:val="left" w:pos="567"/>
                <w:tab w:val="left" w:pos="6543"/>
              </w:tabs>
              <w:spacing w:before="360" w:after="120" w:line="360" w:lineRule="atLeast"/>
              <w:ind w:left="589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Datum </w:t>
            </w:r>
            <w:r w:rsidRPr="000B1329">
              <w:rPr>
                <w:rFonts w:asciiTheme="minorHAnsi" w:hAnsiTheme="minorHAnsi"/>
                <w:b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Verwaltungskraft</w:t>
            </w:r>
          </w:p>
        </w:tc>
      </w:tr>
      <w:tr w:rsidR="005C425B" w:rsidRPr="000B1329" w14:paraId="49F50552" w14:textId="77777777" w:rsidTr="00B62DD8">
        <w:tc>
          <w:tcPr>
            <w:tcW w:w="10436" w:type="dxa"/>
            <w:shd w:val="clear" w:color="auto" w:fill="D9D9D9" w:themeFill="background1" w:themeFillShade="D9"/>
          </w:tcPr>
          <w:p w14:paraId="4E307D90" w14:textId="77777777" w:rsidR="005C425B" w:rsidRPr="00B44E0E" w:rsidRDefault="005C425B" w:rsidP="00C51757">
            <w:pPr>
              <w:tabs>
                <w:tab w:val="left" w:pos="567"/>
              </w:tabs>
              <w:spacing w:line="360" w:lineRule="atLeast"/>
              <w:rPr>
                <w:rFonts w:asciiTheme="minorHAnsi" w:hAnsiTheme="minorHAnsi"/>
                <w:bCs/>
                <w:sz w:val="20"/>
                <w:szCs w:val="20"/>
              </w:rPr>
            </w:pPr>
            <w:r w:rsidRPr="00B44E0E">
              <w:rPr>
                <w:rFonts w:asciiTheme="minorHAnsi" w:hAnsiTheme="minorHAnsi"/>
                <w:bCs/>
                <w:sz w:val="20"/>
                <w:szCs w:val="20"/>
              </w:rPr>
              <w:t>Der An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trag auf Anerkennung triftiger Gründe für die Benutzung eines privaten PKW wird </w:t>
            </w:r>
            <w:r w:rsidRPr="00B44E0E">
              <w:rPr>
                <w:rFonts w:asciiTheme="minorHAnsi" w:hAnsiTheme="minorHAnsi"/>
                <w:bCs/>
                <w:sz w:val="20"/>
                <w:szCs w:val="20"/>
              </w:rPr>
              <w:t xml:space="preserve">jederzeit widerruflich </w:t>
            </w:r>
          </w:p>
          <w:p w14:paraId="354DD3C8" w14:textId="77777777" w:rsidR="005C425B" w:rsidRDefault="005C425B" w:rsidP="00C51757">
            <w:pPr>
              <w:tabs>
                <w:tab w:val="left" w:pos="567"/>
              </w:tabs>
              <w:spacing w:line="360" w:lineRule="atLeast"/>
              <w:rPr>
                <w:rFonts w:asciiTheme="minorHAnsi" w:hAnsiTheme="minorHAnsi"/>
                <w:bCs/>
                <w:sz w:val="20"/>
                <w:szCs w:val="20"/>
              </w:rPr>
            </w:pPr>
            <w:r w:rsidRPr="000B1329">
              <w:rPr>
                <w:rFonts w:asciiTheme="minorHAnsi" w:hAnsiTheme="minorHAnsi"/>
                <w:b/>
                <w:bCs/>
                <w:sz w:val="20"/>
                <w:szCs w:val="20"/>
              </w:rPr>
              <w:sym w:font="Wingdings" w:char="F0A8"/>
            </w:r>
            <w:r w:rsidRPr="000B1329">
              <w:rPr>
                <w:rFonts w:asciiTheme="minorHAnsi" w:hAnsiTheme="minorHAnsi"/>
                <w:b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genehmigt </w:t>
            </w:r>
          </w:p>
          <w:p w14:paraId="05C26AAA" w14:textId="77777777" w:rsidR="008C4D5F" w:rsidRDefault="008C4D5F" w:rsidP="008C4D5F">
            <w:pPr>
              <w:tabs>
                <w:tab w:val="left" w:pos="567"/>
              </w:tabs>
              <w:spacing w:line="360" w:lineRule="atLeast"/>
              <w:rPr>
                <w:rFonts w:asciiTheme="minorHAnsi" w:hAnsiTheme="minorHAnsi"/>
                <w:bCs/>
                <w:sz w:val="20"/>
                <w:szCs w:val="20"/>
              </w:rPr>
            </w:pPr>
            <w:r w:rsidRPr="000B1329">
              <w:rPr>
                <w:rFonts w:asciiTheme="minorHAnsi" w:hAnsiTheme="minorHAnsi"/>
                <w:b/>
                <w:bCs/>
                <w:sz w:val="20"/>
                <w:szCs w:val="20"/>
              </w:rPr>
              <w:sym w:font="Wingdings" w:char="F0A8"/>
            </w:r>
            <w:r w:rsidRPr="000B1329">
              <w:rPr>
                <w:rFonts w:asciiTheme="minorHAnsi" w:hAnsiTheme="minorHAnsi"/>
                <w:b/>
                <w:bCs/>
                <w:sz w:val="20"/>
                <w:szCs w:val="20"/>
              </w:rPr>
              <w:tab/>
            </w:r>
            <w:r w:rsidRPr="00B44E0E">
              <w:rPr>
                <w:rFonts w:asciiTheme="minorHAnsi" w:hAnsiTheme="minorHAnsi"/>
                <w:bCs/>
                <w:sz w:val="20"/>
                <w:szCs w:val="20"/>
              </w:rPr>
              <w:t>mit folgende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n Auflagen</w:t>
            </w:r>
            <w:r w:rsidRPr="00B44E0E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genehmigt</w:t>
            </w:r>
          </w:p>
          <w:p w14:paraId="0E82A86B" w14:textId="77777777" w:rsidR="008C4D5F" w:rsidRDefault="008C4D5F" w:rsidP="008C4D5F">
            <w:pPr>
              <w:tabs>
                <w:tab w:val="left" w:pos="567"/>
              </w:tabs>
              <w:spacing w:line="360" w:lineRule="atLeast"/>
              <w:ind w:left="589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____________________________________________________________________________________</w:t>
            </w:r>
          </w:p>
          <w:p w14:paraId="4583CE3D" w14:textId="77777777" w:rsidR="005C425B" w:rsidRDefault="005C425B" w:rsidP="00C51757">
            <w:pPr>
              <w:tabs>
                <w:tab w:val="left" w:pos="567"/>
              </w:tabs>
              <w:spacing w:line="360" w:lineRule="atLeast"/>
              <w:rPr>
                <w:rFonts w:asciiTheme="minorHAnsi" w:hAnsiTheme="minorHAnsi"/>
                <w:bCs/>
                <w:sz w:val="20"/>
                <w:szCs w:val="20"/>
              </w:rPr>
            </w:pPr>
            <w:r w:rsidRPr="000B1329">
              <w:rPr>
                <w:rFonts w:asciiTheme="minorHAnsi" w:hAnsiTheme="minorHAnsi"/>
                <w:b/>
                <w:bCs/>
                <w:sz w:val="20"/>
                <w:szCs w:val="20"/>
              </w:rPr>
              <w:sym w:font="Wingdings" w:char="F0A8"/>
            </w:r>
            <w:r w:rsidRPr="000B1329">
              <w:rPr>
                <w:rFonts w:asciiTheme="minorHAnsi" w:hAnsiTheme="minorHAnsi"/>
                <w:b/>
                <w:bCs/>
                <w:sz w:val="20"/>
                <w:szCs w:val="20"/>
              </w:rPr>
              <w:tab/>
            </w:r>
            <w:r w:rsidRPr="00B44E0E">
              <w:rPr>
                <w:rFonts w:asciiTheme="minorHAnsi" w:hAnsiTheme="minorHAnsi"/>
                <w:bCs/>
                <w:sz w:val="20"/>
                <w:szCs w:val="20"/>
              </w:rPr>
              <w:t xml:space="preserve">mit folgender Begründung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nicht genehmigt</w:t>
            </w:r>
          </w:p>
          <w:p w14:paraId="6C8BCAEE" w14:textId="77777777" w:rsidR="005C425B" w:rsidRPr="000B1329" w:rsidRDefault="005C425B" w:rsidP="00306424">
            <w:pPr>
              <w:tabs>
                <w:tab w:val="left" w:pos="567"/>
                <w:tab w:val="left" w:pos="5670"/>
              </w:tabs>
              <w:spacing w:before="360" w:after="240" w:line="360" w:lineRule="atLeast"/>
              <w:ind w:left="567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Datum </w:t>
            </w:r>
            <w:r w:rsidRPr="000B1329">
              <w:rPr>
                <w:rFonts w:asciiTheme="minorHAnsi" w:hAnsiTheme="minorHAnsi"/>
                <w:b/>
                <w:bCs/>
                <w:sz w:val="20"/>
                <w:szCs w:val="20"/>
              </w:rPr>
              <w:tab/>
            </w:r>
            <w:r w:rsidR="00110B31">
              <w:rPr>
                <w:rFonts w:asciiTheme="minorHAnsi" w:hAnsiTheme="minorHAnsi"/>
                <w:b/>
                <w:bCs/>
                <w:sz w:val="20"/>
                <w:szCs w:val="20"/>
              </w:rPr>
              <w:t>Markus Stecher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</w:t>
            </w:r>
            <w:r w:rsidR="00110B3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Abteilungsleiter </w:t>
            </w:r>
            <w:proofErr w:type="spellStart"/>
            <w:r w:rsidR="00110B31">
              <w:rPr>
                <w:rFonts w:asciiTheme="minorHAnsi" w:hAnsiTheme="minorHAnsi"/>
                <w:b/>
                <w:bCs/>
                <w:sz w:val="20"/>
                <w:szCs w:val="20"/>
              </w:rPr>
              <w:t>SoP</w:t>
            </w:r>
            <w:proofErr w:type="spellEnd"/>
          </w:p>
        </w:tc>
      </w:tr>
    </w:tbl>
    <w:p w14:paraId="57D9F42D" w14:textId="77777777" w:rsidR="005C425B" w:rsidRPr="00B62DD8" w:rsidRDefault="005C425B" w:rsidP="00B62DD8">
      <w:pPr>
        <w:ind w:right="-24"/>
        <w:rPr>
          <w:rFonts w:asciiTheme="minorHAnsi" w:hAnsiTheme="minorHAnsi"/>
          <w:sz w:val="2"/>
          <w:szCs w:val="2"/>
        </w:rPr>
      </w:pPr>
    </w:p>
    <w:sectPr w:rsidR="005C425B" w:rsidRPr="00B62DD8" w:rsidSect="00B62DD8">
      <w:pgSz w:w="11906" w:h="16838" w:code="9"/>
      <w:pgMar w:top="720" w:right="720" w:bottom="39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F0A81" w14:textId="77777777" w:rsidR="00DA15E2" w:rsidRDefault="00DA15E2" w:rsidP="001E03DE">
      <w:r>
        <w:separator/>
      </w:r>
    </w:p>
  </w:endnote>
  <w:endnote w:type="continuationSeparator" w:id="0">
    <w:p w14:paraId="2449B246" w14:textId="77777777" w:rsidR="00DA15E2" w:rsidRDefault="00DA15E2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1DF60" w14:textId="77777777" w:rsidR="00DA15E2" w:rsidRDefault="00DA15E2" w:rsidP="001E03DE">
      <w:r>
        <w:separator/>
      </w:r>
    </w:p>
  </w:footnote>
  <w:footnote w:type="continuationSeparator" w:id="0">
    <w:p w14:paraId="4BD911A2" w14:textId="77777777" w:rsidR="00DA15E2" w:rsidRDefault="00DA15E2" w:rsidP="001E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1802"/>
    <w:multiLevelType w:val="hybridMultilevel"/>
    <w:tmpl w:val="AB64B8AC"/>
    <w:lvl w:ilvl="0" w:tplc="735E57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AA3850"/>
    <w:multiLevelType w:val="hybridMultilevel"/>
    <w:tmpl w:val="EBCA2C9E"/>
    <w:lvl w:ilvl="0" w:tplc="DC125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D59BA"/>
    <w:multiLevelType w:val="hybridMultilevel"/>
    <w:tmpl w:val="1FB259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91627"/>
    <w:multiLevelType w:val="hybridMultilevel"/>
    <w:tmpl w:val="F78A1E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85031"/>
    <w:multiLevelType w:val="hybridMultilevel"/>
    <w:tmpl w:val="575A8AB6"/>
    <w:lvl w:ilvl="0" w:tplc="DC125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D4A93"/>
    <w:multiLevelType w:val="hybridMultilevel"/>
    <w:tmpl w:val="EBCA2C9E"/>
    <w:lvl w:ilvl="0" w:tplc="DC125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931267">
    <w:abstractNumId w:val="1"/>
  </w:num>
  <w:num w:numId="2" w16cid:durableId="476996556">
    <w:abstractNumId w:val="0"/>
  </w:num>
  <w:num w:numId="3" w16cid:durableId="1747221104">
    <w:abstractNumId w:val="3"/>
  </w:num>
  <w:num w:numId="4" w16cid:durableId="638338556">
    <w:abstractNumId w:val="5"/>
  </w:num>
  <w:num w:numId="5" w16cid:durableId="1445996522">
    <w:abstractNumId w:val="4"/>
  </w:num>
  <w:num w:numId="6" w16cid:durableId="75593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B83"/>
    <w:rsid w:val="00023263"/>
    <w:rsid w:val="0006316A"/>
    <w:rsid w:val="000D445B"/>
    <w:rsid w:val="00110B31"/>
    <w:rsid w:val="00181C39"/>
    <w:rsid w:val="001A2103"/>
    <w:rsid w:val="001E03DE"/>
    <w:rsid w:val="002223B8"/>
    <w:rsid w:val="00223FD8"/>
    <w:rsid w:val="00242513"/>
    <w:rsid w:val="00296589"/>
    <w:rsid w:val="002C42F5"/>
    <w:rsid w:val="00306424"/>
    <w:rsid w:val="00330A77"/>
    <w:rsid w:val="00342B3D"/>
    <w:rsid w:val="00363D53"/>
    <w:rsid w:val="003E5084"/>
    <w:rsid w:val="003F0BC0"/>
    <w:rsid w:val="00425E94"/>
    <w:rsid w:val="004348B4"/>
    <w:rsid w:val="0044650F"/>
    <w:rsid w:val="0047508D"/>
    <w:rsid w:val="004842B5"/>
    <w:rsid w:val="004A26A6"/>
    <w:rsid w:val="004D791B"/>
    <w:rsid w:val="00516342"/>
    <w:rsid w:val="005307B4"/>
    <w:rsid w:val="00570FA5"/>
    <w:rsid w:val="005B2C61"/>
    <w:rsid w:val="005C425B"/>
    <w:rsid w:val="005D68F1"/>
    <w:rsid w:val="00655687"/>
    <w:rsid w:val="00705681"/>
    <w:rsid w:val="0072773F"/>
    <w:rsid w:val="00736510"/>
    <w:rsid w:val="007643F9"/>
    <w:rsid w:val="007A5265"/>
    <w:rsid w:val="00884C85"/>
    <w:rsid w:val="008A7911"/>
    <w:rsid w:val="008C4D5F"/>
    <w:rsid w:val="008F28C3"/>
    <w:rsid w:val="0092618B"/>
    <w:rsid w:val="009533B3"/>
    <w:rsid w:val="00965A22"/>
    <w:rsid w:val="0097794F"/>
    <w:rsid w:val="00987F5B"/>
    <w:rsid w:val="009935DA"/>
    <w:rsid w:val="009C05F9"/>
    <w:rsid w:val="009D3ECF"/>
    <w:rsid w:val="00A1501C"/>
    <w:rsid w:val="00A61A60"/>
    <w:rsid w:val="00A7209E"/>
    <w:rsid w:val="00A87787"/>
    <w:rsid w:val="00AA4E4E"/>
    <w:rsid w:val="00AF074D"/>
    <w:rsid w:val="00B03E44"/>
    <w:rsid w:val="00B56B77"/>
    <w:rsid w:val="00B62DD8"/>
    <w:rsid w:val="00BB0C6A"/>
    <w:rsid w:val="00C22DA6"/>
    <w:rsid w:val="00CB1B62"/>
    <w:rsid w:val="00CC58D0"/>
    <w:rsid w:val="00CD2B83"/>
    <w:rsid w:val="00CD6932"/>
    <w:rsid w:val="00D27F5F"/>
    <w:rsid w:val="00D83709"/>
    <w:rsid w:val="00DA15E2"/>
    <w:rsid w:val="00DD5F48"/>
    <w:rsid w:val="00DF1CC0"/>
    <w:rsid w:val="00E27721"/>
    <w:rsid w:val="00E442D3"/>
    <w:rsid w:val="00E539C7"/>
    <w:rsid w:val="00ED06F4"/>
    <w:rsid w:val="00F36E09"/>
    <w:rsid w:val="00F44A67"/>
    <w:rsid w:val="00F94C23"/>
    <w:rsid w:val="00F96C5B"/>
    <w:rsid w:val="00FD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E69DF"/>
  <w15:docId w15:val="{05BA0F53-779B-47F5-BC5E-68CBDB53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</w:style>
  <w:style w:type="paragraph" w:styleId="berschrift2">
    <w:name w:val="heading 2"/>
    <w:basedOn w:val="Standard"/>
    <w:next w:val="Standard"/>
    <w:link w:val="berschrift2Zchn"/>
    <w:qFormat/>
    <w:rsid w:val="005C425B"/>
    <w:pPr>
      <w:keepNext/>
      <w:spacing w:line="360" w:lineRule="atLeast"/>
      <w:jc w:val="center"/>
      <w:outlineLvl w:val="1"/>
    </w:pPr>
    <w:rPr>
      <w:rFonts w:eastAsia="Times New Roman"/>
      <w:b/>
      <w:bCs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CD2B8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81C3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42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42D3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sid w:val="005C425B"/>
    <w:rPr>
      <w:rFonts w:eastAsia="Times New Roman"/>
      <w:b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59"/>
    <w:rsid w:val="005C42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en.Mazur@Seminar-GYMSOP-FR.KV.BWL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Schmitt-Hartmann, Reinhard (Seminar GYMSOP Freiburg)</dc:creator>
  <cp:lastModifiedBy>Markus Stecher</cp:lastModifiedBy>
  <cp:revision>2</cp:revision>
  <cp:lastPrinted>2022-01-12T06:49:00Z</cp:lastPrinted>
  <dcterms:created xsi:type="dcterms:W3CDTF">2023-04-17T06:59:00Z</dcterms:created>
  <dcterms:modified xsi:type="dcterms:W3CDTF">2023-04-17T06:59:00Z</dcterms:modified>
</cp:coreProperties>
</file>